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92D18" w14:textId="05450817" w:rsidR="00083426" w:rsidRDefault="00083426" w:rsidP="00134FA9">
      <w:pPr>
        <w:spacing w:line="276" w:lineRule="auto"/>
        <w:rPr>
          <w:rFonts w:ascii="Bookman Old Style" w:hAnsi="Bookman Old Style"/>
          <w:b/>
          <w:bCs/>
          <w:sz w:val="24"/>
          <w:szCs w:val="24"/>
        </w:rPr>
      </w:pPr>
      <w:r w:rsidRPr="00083426">
        <w:rPr>
          <w:rFonts w:ascii="Bookman Old Style" w:hAnsi="Bookman Old Style"/>
          <w:b/>
          <w:bCs/>
          <w:sz w:val="24"/>
          <w:szCs w:val="24"/>
        </w:rPr>
        <w:t>AO EXCELENTÍSSIMO SR. PRESIDENTE DA CÂMARA MUNICIPAL DE IBATIBA/ES</w:t>
      </w:r>
      <w:r w:rsidR="00184442">
        <w:rPr>
          <w:rFonts w:ascii="Bookman Old Style" w:hAnsi="Bookman Old Style"/>
          <w:b/>
          <w:bCs/>
          <w:sz w:val="24"/>
          <w:szCs w:val="24"/>
        </w:rPr>
        <w:t>.</w:t>
      </w:r>
    </w:p>
    <w:p w14:paraId="49C34580" w14:textId="3BB74D12" w:rsidR="00BE2926" w:rsidRPr="00BE2926" w:rsidRDefault="00BE2926" w:rsidP="00BE2926">
      <w:pPr>
        <w:spacing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BE2926">
        <w:rPr>
          <w:rFonts w:ascii="Bookman Old Style" w:hAnsi="Bookman Old Style"/>
          <w:b/>
          <w:bCs/>
          <w:sz w:val="24"/>
          <w:szCs w:val="24"/>
        </w:rPr>
        <w:t>Indicação: 00</w:t>
      </w:r>
      <w:r w:rsidR="006D0966">
        <w:rPr>
          <w:rFonts w:ascii="Bookman Old Style" w:hAnsi="Bookman Old Style"/>
          <w:b/>
          <w:bCs/>
          <w:sz w:val="24"/>
          <w:szCs w:val="24"/>
        </w:rPr>
        <w:t>8</w:t>
      </w:r>
      <w:r w:rsidRPr="00BE2926">
        <w:rPr>
          <w:rFonts w:ascii="Bookman Old Style" w:hAnsi="Bookman Old Style"/>
          <w:b/>
          <w:bCs/>
          <w:sz w:val="24"/>
          <w:szCs w:val="24"/>
        </w:rPr>
        <w:t>/2024</w:t>
      </w:r>
    </w:p>
    <w:p w14:paraId="634E29BF" w14:textId="7053FE23" w:rsidR="00BE2926" w:rsidRDefault="006D0966" w:rsidP="00BE2926">
      <w:pPr>
        <w:spacing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6D0966">
        <w:rPr>
          <w:rFonts w:ascii="Bookman Old Style" w:hAnsi="Bookman Old Style"/>
          <w:b/>
          <w:bCs/>
          <w:sz w:val="24"/>
          <w:szCs w:val="24"/>
        </w:rPr>
        <w:t>Solicitação de estudo e realização de obra para travessia de pedestres na BR-262, sede do município de Ibatiba</w:t>
      </w:r>
      <w:r w:rsidR="00BE2926">
        <w:rPr>
          <w:rFonts w:ascii="Bookman Old Style" w:hAnsi="Bookman Old Style"/>
          <w:b/>
          <w:bCs/>
          <w:sz w:val="24"/>
          <w:szCs w:val="24"/>
        </w:rPr>
        <w:t>.</w:t>
      </w:r>
    </w:p>
    <w:p w14:paraId="22A38012" w14:textId="77777777" w:rsidR="00BE2926" w:rsidRPr="00BE2926" w:rsidRDefault="00BE2926" w:rsidP="00BE2926">
      <w:pPr>
        <w:spacing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48A473F4" w14:textId="77777777" w:rsidR="00BE2926" w:rsidRPr="00BE2926" w:rsidRDefault="00BE2926" w:rsidP="00BE2926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BE2926">
        <w:rPr>
          <w:rFonts w:ascii="Bookman Old Style" w:hAnsi="Bookman Old Style"/>
          <w:sz w:val="24"/>
          <w:szCs w:val="24"/>
        </w:rPr>
        <w:t>Excelentíssimo Senhor Presidente,</w:t>
      </w:r>
    </w:p>
    <w:p w14:paraId="4AC571B8" w14:textId="77777777" w:rsidR="006D0966" w:rsidRDefault="006D0966" w:rsidP="00BE2926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6D0966">
        <w:rPr>
          <w:rFonts w:ascii="Bookman Old Style" w:hAnsi="Bookman Old Style"/>
          <w:sz w:val="24"/>
          <w:szCs w:val="24"/>
        </w:rPr>
        <w:t xml:space="preserve">Eu, </w:t>
      </w:r>
      <w:r w:rsidRPr="00733738">
        <w:rPr>
          <w:rFonts w:ascii="Bookman Old Style" w:hAnsi="Bookman Old Style"/>
          <w:b/>
          <w:bCs/>
          <w:sz w:val="24"/>
          <w:szCs w:val="24"/>
        </w:rPr>
        <w:t>FÁBIO AMBROZIO NASCIMENTO TRINDADE</w:t>
      </w:r>
      <w:r w:rsidRPr="006D0966">
        <w:rPr>
          <w:rFonts w:ascii="Bookman Old Style" w:hAnsi="Bookman Old Style"/>
          <w:sz w:val="24"/>
          <w:szCs w:val="24"/>
        </w:rPr>
        <w:t xml:space="preserve">, vereador na Câmara Municipal de Ibatiba/ES, por meio desta Indicação nº 008/2024, venho propor uma solicitação ao Departamento Nacional de Infraestrutura de Transportes (DNIT) para realizar um estudo de engenharia com o objetivo de avaliar e implementar a obra mais adequada para a travessia de pedestres na BR-262, na sede do município de Ibatiba. Essa obra pode ser na forma de </w:t>
      </w:r>
      <w:r w:rsidRPr="006D0966">
        <w:rPr>
          <w:rFonts w:ascii="Bookman Old Style" w:hAnsi="Bookman Old Style"/>
          <w:b/>
          <w:bCs/>
          <w:sz w:val="24"/>
          <w:szCs w:val="24"/>
        </w:rPr>
        <w:t>passarelas ou túneis para pedestres</w:t>
      </w:r>
      <w:r w:rsidRPr="006D0966">
        <w:rPr>
          <w:rFonts w:ascii="Bookman Old Style" w:hAnsi="Bookman Old Style"/>
          <w:sz w:val="24"/>
          <w:szCs w:val="24"/>
        </w:rPr>
        <w:t>, conforme a solução mais viável e segura.</w:t>
      </w:r>
    </w:p>
    <w:p w14:paraId="476A91EA" w14:textId="77777777" w:rsidR="006D0966" w:rsidRDefault="006D0966" w:rsidP="00BE2926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6D0966">
        <w:rPr>
          <w:rFonts w:ascii="Bookman Old Style" w:hAnsi="Bookman Old Style"/>
          <w:sz w:val="24"/>
          <w:szCs w:val="24"/>
        </w:rPr>
        <w:t>Considerando a necessidade de garantir a segurança dos pedestres que atravessam a BR-262 e a importância de oferecer alternativas seguras para a travessia dessa via movimentada, proponho que esta Câmara Municipal envie ao DNIT um pedido formal para a realização desse estudo. A análise deve considerar a melhor solução para atender à demanda local, levando em conta fatores como fluxo de pedestres, condições viárias e segurança.</w:t>
      </w:r>
    </w:p>
    <w:p w14:paraId="356E6657" w14:textId="77777777" w:rsidR="006D0966" w:rsidRDefault="006D0966" w:rsidP="00BE2926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6D0966">
        <w:rPr>
          <w:rFonts w:ascii="Bookman Old Style" w:hAnsi="Bookman Old Style"/>
          <w:sz w:val="24"/>
          <w:szCs w:val="24"/>
        </w:rPr>
        <w:t>A implementação de passarelas ou túneis pode trazer inúmeros benefícios, incluindo a redução de acidentes, maior fluidez no trânsito e a promoção de um ambiente mais seguro e acessível para todos os cidadãos.</w:t>
      </w:r>
    </w:p>
    <w:p w14:paraId="3D2317C1" w14:textId="77777777" w:rsidR="006D0966" w:rsidRDefault="006D0966" w:rsidP="00BE2926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6D0966">
        <w:rPr>
          <w:rFonts w:ascii="Bookman Old Style" w:hAnsi="Bookman Old Style"/>
          <w:sz w:val="24"/>
          <w:szCs w:val="24"/>
        </w:rPr>
        <w:t>Conto com o apoio dos nobres vereadores para a aprovação desta indicação e o subsequente encaminhamento ao DNIT, visando promover melhorias significativas na infraestrutura de nosso município e assegurar a proteção dos pedestres.</w:t>
      </w:r>
    </w:p>
    <w:p w14:paraId="6A1308B3" w14:textId="65B3C896" w:rsidR="00BE2926" w:rsidRPr="00BE2926" w:rsidRDefault="00BE2926" w:rsidP="00BE2926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BE2926">
        <w:rPr>
          <w:rFonts w:ascii="Bookman Old Style" w:hAnsi="Bookman Old Style"/>
          <w:sz w:val="24"/>
          <w:szCs w:val="24"/>
        </w:rPr>
        <w:t>Agradeço a atenção dispensada à presente indicação e espero contar com o apoio desta Casa Legislativa para sua aprovação.</w:t>
      </w:r>
    </w:p>
    <w:p w14:paraId="7741B1DC" w14:textId="77777777" w:rsidR="00BE2926" w:rsidRPr="00BE2926" w:rsidRDefault="00BE2926" w:rsidP="00BE2926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BE2926">
        <w:rPr>
          <w:rFonts w:ascii="Bookman Old Style" w:hAnsi="Bookman Old Style"/>
          <w:sz w:val="24"/>
          <w:szCs w:val="24"/>
        </w:rPr>
        <w:t>Desde já, agradeço pela atenção e colaboração de todos os vereadores.</w:t>
      </w:r>
    </w:p>
    <w:p w14:paraId="2E514846" w14:textId="77777777" w:rsidR="00BE2926" w:rsidRDefault="00BE2926" w:rsidP="00BE2926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BE2926">
        <w:rPr>
          <w:rFonts w:ascii="Bookman Old Style" w:hAnsi="Bookman Old Style"/>
          <w:sz w:val="24"/>
          <w:szCs w:val="24"/>
        </w:rPr>
        <w:t>Atenciosamente,</w:t>
      </w:r>
    </w:p>
    <w:p w14:paraId="13253650" w14:textId="77777777" w:rsidR="00083426" w:rsidRPr="00083426" w:rsidRDefault="00083426" w:rsidP="00083426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 w:rsidRPr="00083426">
        <w:rPr>
          <w:rFonts w:ascii="Bookman Old Style" w:hAnsi="Bookman Old Style"/>
          <w:b/>
          <w:bCs/>
          <w:sz w:val="24"/>
          <w:szCs w:val="24"/>
        </w:rPr>
        <w:t xml:space="preserve">Fábio </w:t>
      </w:r>
      <w:proofErr w:type="spellStart"/>
      <w:r w:rsidRPr="00083426">
        <w:rPr>
          <w:rFonts w:ascii="Bookman Old Style" w:hAnsi="Bookman Old Style"/>
          <w:b/>
          <w:bCs/>
          <w:sz w:val="24"/>
          <w:szCs w:val="24"/>
        </w:rPr>
        <w:t>Ambrózio</w:t>
      </w:r>
      <w:proofErr w:type="spellEnd"/>
      <w:r w:rsidRPr="00083426">
        <w:rPr>
          <w:rFonts w:ascii="Bookman Old Style" w:hAnsi="Bookman Old Style"/>
          <w:b/>
          <w:bCs/>
          <w:sz w:val="24"/>
          <w:szCs w:val="24"/>
        </w:rPr>
        <w:t xml:space="preserve"> Nascimento Trindade</w:t>
      </w:r>
      <w:r w:rsidRPr="00083426">
        <w:rPr>
          <w:rFonts w:ascii="Bookman Old Style" w:hAnsi="Bookman Old Style"/>
          <w:b/>
          <w:bCs/>
          <w:sz w:val="24"/>
          <w:szCs w:val="24"/>
        </w:rPr>
        <w:br/>
      </w:r>
      <w:r w:rsidRPr="00083426">
        <w:rPr>
          <w:rFonts w:ascii="Bookman Old Style" w:hAnsi="Bookman Old Style"/>
          <w:sz w:val="24"/>
          <w:szCs w:val="24"/>
        </w:rPr>
        <w:t>Vereador - PL</w:t>
      </w:r>
    </w:p>
    <w:sectPr w:rsidR="00083426" w:rsidRPr="00083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427FD"/>
    <w:multiLevelType w:val="multilevel"/>
    <w:tmpl w:val="88F8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4F5AA0"/>
    <w:multiLevelType w:val="multilevel"/>
    <w:tmpl w:val="CAAE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BD774A"/>
    <w:multiLevelType w:val="multilevel"/>
    <w:tmpl w:val="23DE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0208BB"/>
    <w:multiLevelType w:val="multilevel"/>
    <w:tmpl w:val="26AE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6434261">
    <w:abstractNumId w:val="0"/>
  </w:num>
  <w:num w:numId="2" w16cid:durableId="243803066">
    <w:abstractNumId w:val="3"/>
  </w:num>
  <w:num w:numId="3" w16cid:durableId="1896768883">
    <w:abstractNumId w:val="2"/>
  </w:num>
  <w:num w:numId="4" w16cid:durableId="156140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E1"/>
    <w:rsid w:val="00080E18"/>
    <w:rsid w:val="00083426"/>
    <w:rsid w:val="000A1517"/>
    <w:rsid w:val="00134FA9"/>
    <w:rsid w:val="00184442"/>
    <w:rsid w:val="002331B5"/>
    <w:rsid w:val="00242650"/>
    <w:rsid w:val="00267557"/>
    <w:rsid w:val="00312970"/>
    <w:rsid w:val="00355B2E"/>
    <w:rsid w:val="00593EE1"/>
    <w:rsid w:val="005A5024"/>
    <w:rsid w:val="005D4A1C"/>
    <w:rsid w:val="006D0966"/>
    <w:rsid w:val="00733738"/>
    <w:rsid w:val="007E7A5D"/>
    <w:rsid w:val="009125CB"/>
    <w:rsid w:val="00940FC0"/>
    <w:rsid w:val="00AF4045"/>
    <w:rsid w:val="00B6169A"/>
    <w:rsid w:val="00BE2926"/>
    <w:rsid w:val="00C50D3D"/>
    <w:rsid w:val="00DC1ACA"/>
    <w:rsid w:val="00EC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A94B"/>
  <w15:chartTrackingRefBased/>
  <w15:docId w15:val="{F4FC4EAA-9AAB-4E2D-9814-F910A369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5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950C-48BA-4135-9B08-664C6168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2024-05-07T21:16:00Z</cp:lastPrinted>
  <dcterms:created xsi:type="dcterms:W3CDTF">2024-05-25T18:25:00Z</dcterms:created>
  <dcterms:modified xsi:type="dcterms:W3CDTF">2024-05-27T18:28:00Z</dcterms:modified>
</cp:coreProperties>
</file>